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62FA" w:rsidRDefault="00C162FA" w:rsidP="00C162FA">
      <w:pPr>
        <w:pStyle w:val="a4"/>
        <w:ind w:left="-180"/>
        <w:jc w:val="center"/>
      </w:pPr>
      <w:r>
        <w:rPr>
          <w:noProof/>
          <w:lang w:eastAsia="ru-RU"/>
        </w:rPr>
        <w:drawing>
          <wp:inline distT="0" distB="0" distL="0" distR="0">
            <wp:extent cx="704850" cy="86677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667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62FA" w:rsidRDefault="00C162FA" w:rsidP="00C162FA">
      <w:pPr>
        <w:pStyle w:val="a4"/>
        <w:ind w:left="-180"/>
        <w:jc w:val="center"/>
      </w:pPr>
      <w:r>
        <w:t xml:space="preserve">АДМИНИСТРАЦИЯ МУНИЦИПАЛЬНОГО ОБРАЗОВАНИЯ </w:t>
      </w:r>
    </w:p>
    <w:p w:rsidR="00C162FA" w:rsidRDefault="00C162FA" w:rsidP="00C162FA">
      <w:pPr>
        <w:pStyle w:val="a4"/>
        <w:ind w:left="-180"/>
        <w:jc w:val="center"/>
      </w:pPr>
      <w:r>
        <w:t>«ДЕМИДОВСКИЙ РАЙОН» СМОЛЕНСКОЙ ОБЛАСТИ</w:t>
      </w:r>
    </w:p>
    <w:p w:rsidR="00C162FA" w:rsidRDefault="00C162FA" w:rsidP="00C162FA">
      <w:pPr>
        <w:jc w:val="center"/>
      </w:pPr>
    </w:p>
    <w:p w:rsidR="00C162FA" w:rsidRDefault="00C162FA" w:rsidP="00C162FA">
      <w:pPr>
        <w:pStyle w:val="1"/>
        <w:rPr>
          <w:lang w:eastAsia="ru-RU"/>
        </w:rPr>
      </w:pPr>
      <w:r>
        <w:rPr>
          <w:sz w:val="32"/>
          <w:szCs w:val="32"/>
        </w:rPr>
        <w:t>ПОСТАНОВЛЕНИЕ</w:t>
      </w:r>
    </w:p>
    <w:p w:rsidR="00C162FA" w:rsidRDefault="00C162FA" w:rsidP="00C162FA">
      <w:pPr>
        <w:rPr>
          <w:lang w:eastAsia="ru-RU"/>
        </w:rPr>
      </w:pPr>
    </w:p>
    <w:p w:rsidR="00C162FA" w:rsidRPr="00CB0FED" w:rsidRDefault="00C162FA" w:rsidP="00C162FA">
      <w:pPr>
        <w:rPr>
          <w:rFonts w:ascii="Times New Roman" w:hAnsi="Times New Roman"/>
          <w:color w:val="FFFFFF" w:themeColor="background1"/>
          <w:sz w:val="28"/>
        </w:rPr>
      </w:pPr>
      <w:r>
        <w:rPr>
          <w:rFonts w:ascii="Times New Roman" w:hAnsi="Times New Roman"/>
          <w:sz w:val="28"/>
        </w:rPr>
        <w:t xml:space="preserve">от </w:t>
      </w:r>
      <w:r w:rsidR="00057F6B">
        <w:rPr>
          <w:rFonts w:ascii="Times New Roman" w:hAnsi="Times New Roman"/>
          <w:sz w:val="28"/>
        </w:rPr>
        <w:t>20.10.201</w:t>
      </w:r>
      <w:r w:rsidR="00301253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№ </w:t>
      </w:r>
      <w:r w:rsidR="00301253">
        <w:rPr>
          <w:rFonts w:ascii="Times New Roman" w:hAnsi="Times New Roman"/>
          <w:sz w:val="28"/>
        </w:rPr>
        <w:t>816</w:t>
      </w:r>
      <w:r w:rsidRPr="00CB0FED">
        <w:rPr>
          <w:rFonts w:ascii="Times New Roman" w:hAnsi="Times New Roman"/>
          <w:color w:val="FFFFFF" w:themeColor="background1"/>
          <w:sz w:val="28"/>
        </w:rPr>
        <w:t>816</w:t>
      </w:r>
    </w:p>
    <w:p w:rsidR="00641A94" w:rsidRPr="00301253" w:rsidRDefault="00711018" w:rsidP="00C162FA">
      <w:pPr>
        <w:rPr>
          <w:rFonts w:ascii="Times New Roman" w:hAnsi="Times New Roman"/>
        </w:rPr>
      </w:pPr>
      <w:proofErr w:type="gramStart"/>
      <w:r w:rsidRPr="00301253">
        <w:rPr>
          <w:rFonts w:ascii="Times New Roman" w:hAnsi="Times New Roman"/>
        </w:rPr>
        <w:t xml:space="preserve">(в редакции </w:t>
      </w:r>
      <w:r w:rsidR="00FF55C2" w:rsidRPr="00301253">
        <w:rPr>
          <w:rFonts w:ascii="Times New Roman" w:hAnsi="Times New Roman"/>
        </w:rPr>
        <w:t>п</w:t>
      </w:r>
      <w:r w:rsidRPr="00301253">
        <w:rPr>
          <w:rFonts w:ascii="Times New Roman" w:hAnsi="Times New Roman"/>
        </w:rPr>
        <w:t>остановления от 30.03.2018 № 187</w:t>
      </w:r>
      <w:r w:rsidR="00641A94" w:rsidRPr="00301253">
        <w:rPr>
          <w:rFonts w:ascii="Times New Roman" w:hAnsi="Times New Roman"/>
        </w:rPr>
        <w:t>,</w:t>
      </w:r>
      <w:proofErr w:type="gramEnd"/>
    </w:p>
    <w:p w:rsidR="00B538C1" w:rsidRPr="00301253" w:rsidRDefault="00641A94" w:rsidP="00C162FA">
      <w:pPr>
        <w:rPr>
          <w:rFonts w:ascii="Times New Roman" w:hAnsi="Times New Roman"/>
        </w:rPr>
      </w:pPr>
      <w:r w:rsidRPr="00301253">
        <w:rPr>
          <w:rFonts w:ascii="Times New Roman" w:hAnsi="Times New Roman"/>
        </w:rPr>
        <w:t>от 22.10.2018 № 637</w:t>
      </w:r>
      <w:r w:rsidR="00737224" w:rsidRPr="00301253">
        <w:rPr>
          <w:rFonts w:ascii="Times New Roman" w:hAnsi="Times New Roman"/>
        </w:rPr>
        <w:t>, от 26.10.2018 № 646</w:t>
      </w:r>
      <w:r w:rsidR="00B538C1" w:rsidRPr="00301253">
        <w:rPr>
          <w:rFonts w:ascii="Times New Roman" w:hAnsi="Times New Roman"/>
        </w:rPr>
        <w:t>,</w:t>
      </w:r>
    </w:p>
    <w:p w:rsidR="00B065FB" w:rsidRDefault="00B538C1" w:rsidP="00C162FA">
      <w:pPr>
        <w:rPr>
          <w:rFonts w:ascii="Times New Roman" w:hAnsi="Times New Roman"/>
        </w:rPr>
      </w:pPr>
      <w:r w:rsidRPr="00301253">
        <w:rPr>
          <w:rFonts w:ascii="Times New Roman" w:hAnsi="Times New Roman"/>
        </w:rPr>
        <w:t>от 02.11.2018 № 6</w:t>
      </w:r>
      <w:r w:rsidR="00301253" w:rsidRPr="00301253">
        <w:rPr>
          <w:rFonts w:ascii="Times New Roman" w:hAnsi="Times New Roman"/>
        </w:rPr>
        <w:t>56</w:t>
      </w:r>
      <w:r w:rsidR="002969D1">
        <w:rPr>
          <w:rFonts w:ascii="Times New Roman" w:hAnsi="Times New Roman"/>
        </w:rPr>
        <w:t>, от 22.03.2019 № 157</w:t>
      </w:r>
      <w:r w:rsidR="00B065FB">
        <w:rPr>
          <w:rFonts w:ascii="Times New Roman" w:hAnsi="Times New Roman"/>
        </w:rPr>
        <w:t>,</w:t>
      </w:r>
    </w:p>
    <w:p w:rsidR="005C6AD3" w:rsidRDefault="00B065FB" w:rsidP="00C162FA">
      <w:pPr>
        <w:rPr>
          <w:rFonts w:ascii="Times New Roman" w:hAnsi="Times New Roman"/>
        </w:rPr>
      </w:pPr>
      <w:r>
        <w:rPr>
          <w:rFonts w:ascii="Times New Roman" w:hAnsi="Times New Roman"/>
        </w:rPr>
        <w:t>от 19.04.2019 № 220</w:t>
      </w:r>
      <w:r w:rsidR="007C3528">
        <w:rPr>
          <w:rFonts w:ascii="Times New Roman" w:hAnsi="Times New Roman"/>
        </w:rPr>
        <w:t>, от 27.08.2019 № 469</w:t>
      </w:r>
      <w:r w:rsidR="00BF2DC6">
        <w:rPr>
          <w:rFonts w:ascii="Times New Roman" w:hAnsi="Times New Roman"/>
        </w:rPr>
        <w:t>,</w:t>
      </w:r>
    </w:p>
    <w:p w:rsidR="00711018" w:rsidRPr="00711018" w:rsidRDefault="00BF2DC6" w:rsidP="00C162FA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от </w:t>
      </w:r>
      <w:r w:rsidR="005C6AD3">
        <w:rPr>
          <w:rFonts w:ascii="Times New Roman" w:hAnsi="Times New Roman"/>
        </w:rPr>
        <w:t>24.01.2020 № 57</w:t>
      </w:r>
      <w:r w:rsidR="00711018" w:rsidRPr="00301253">
        <w:rPr>
          <w:rFonts w:ascii="Times New Roman" w:hAnsi="Times New Roman"/>
        </w:rPr>
        <w:t>)</w:t>
      </w:r>
    </w:p>
    <w:p w:rsidR="00C162FA" w:rsidRDefault="00C162FA" w:rsidP="00C162FA">
      <w:pPr>
        <w:ind w:left="-1134" w:firstLine="567"/>
        <w:rPr>
          <w:rFonts w:ascii="Times New Roman" w:hAnsi="Times New Roman"/>
          <w:sz w:val="28"/>
        </w:rPr>
      </w:pPr>
    </w:p>
    <w:p w:rsidR="00C162FA" w:rsidRDefault="00C162FA" w:rsidP="00C162FA">
      <w:pPr>
        <w:widowControl w:val="0"/>
        <w:autoSpaceDE w:val="0"/>
        <w:ind w:right="5102"/>
        <w:rPr>
          <w:rFonts w:ascii="Times New Roman" w:hAnsi="Times New Roman"/>
          <w:sz w:val="28"/>
          <w:szCs w:val="28"/>
        </w:rPr>
      </w:pPr>
      <w:r w:rsidRPr="003C4499">
        <w:rPr>
          <w:rFonts w:ascii="Times New Roman" w:hAnsi="Times New Roman"/>
          <w:sz w:val="28"/>
        </w:rPr>
        <w:t>Об утверждении муниципальной программы «</w:t>
      </w:r>
      <w:r>
        <w:rPr>
          <w:rFonts w:ascii="Times New Roman" w:hAnsi="Times New Roman"/>
          <w:sz w:val="28"/>
        </w:rPr>
        <w:t>Формирование современной городской среды»</w:t>
      </w:r>
    </w:p>
    <w:p w:rsidR="00C162FA" w:rsidRDefault="00C162FA" w:rsidP="00C162FA">
      <w:pPr>
        <w:widowControl w:val="0"/>
        <w:autoSpaceDE w:val="0"/>
        <w:ind w:firstLine="540"/>
        <w:rPr>
          <w:rFonts w:ascii="Times New Roman" w:hAnsi="Times New Roman"/>
          <w:sz w:val="28"/>
          <w:szCs w:val="28"/>
        </w:rPr>
      </w:pPr>
    </w:p>
    <w:p w:rsidR="00C162FA" w:rsidRDefault="005C6AD3" w:rsidP="00C162FA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162FA" w:rsidRPr="00E30EB4">
        <w:rPr>
          <w:rFonts w:ascii="Times New Roman" w:hAnsi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руководствуясь Правилами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утвержденными постановлением Правительства Российской Федерации от 10.02.2017 № 169</w:t>
      </w:r>
      <w:r w:rsidR="00C162FA" w:rsidRPr="00367DB9">
        <w:rPr>
          <w:rFonts w:ascii="Times New Roman" w:hAnsi="Times New Roman"/>
          <w:sz w:val="28"/>
          <w:szCs w:val="28"/>
        </w:rPr>
        <w:t>, Приказ</w:t>
      </w:r>
      <w:r w:rsidR="00C162FA">
        <w:rPr>
          <w:rFonts w:ascii="Times New Roman" w:hAnsi="Times New Roman"/>
          <w:sz w:val="28"/>
          <w:szCs w:val="28"/>
        </w:rPr>
        <w:t xml:space="preserve">ом </w:t>
      </w:r>
      <w:hyperlink r:id="rId6" w:tooltip="Приказы Минстроя" w:history="1">
        <w:r w:rsidR="00C162FA" w:rsidRPr="005238B6">
          <w:rPr>
            <w:rStyle w:val="a3"/>
            <w:rFonts w:ascii="Times New Roman" w:hAnsi="Times New Roman"/>
            <w:sz w:val="28"/>
            <w:szCs w:val="28"/>
            <w:bdr w:val="none" w:sz="0" w:space="0" w:color="auto" w:frame="1"/>
            <w:shd w:val="clear" w:color="auto" w:fill="FFFFFF"/>
          </w:rPr>
          <w:t>Министерства строительства и жилищно-коммунального хозяйства Российской Федерации</w:t>
        </w:r>
      </w:hyperlink>
      <w:r w:rsidR="00C162FA" w:rsidRPr="00367DB9">
        <w:rPr>
          <w:rFonts w:ascii="Times New Roman" w:hAnsi="Times New Roman"/>
          <w:sz w:val="28"/>
          <w:szCs w:val="28"/>
        </w:rPr>
        <w:t xml:space="preserve"> от 06.04.2017 № 691</w:t>
      </w:r>
      <w:r w:rsidR="00C162FA" w:rsidRPr="000914D7">
        <w:rPr>
          <w:rFonts w:ascii="Times New Roman" w:hAnsi="Times New Roman"/>
          <w:sz w:val="28"/>
          <w:szCs w:val="28"/>
        </w:rPr>
        <w:t>/</w:t>
      </w:r>
      <w:proofErr w:type="spellStart"/>
      <w:r w:rsidR="00C162FA" w:rsidRPr="000914D7">
        <w:rPr>
          <w:rFonts w:ascii="Times New Roman" w:hAnsi="Times New Roman"/>
          <w:sz w:val="28"/>
          <w:szCs w:val="28"/>
        </w:rPr>
        <w:t>пр</w:t>
      </w:r>
      <w:proofErr w:type="spellEnd"/>
      <w:r w:rsidR="00C162FA">
        <w:rPr>
          <w:rFonts w:ascii="Times New Roman" w:hAnsi="Times New Roman"/>
          <w:sz w:val="28"/>
          <w:szCs w:val="28"/>
        </w:rPr>
        <w:t xml:space="preserve"> «Об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«Формирование комфортной городской среды»</w:t>
      </w:r>
      <w:r w:rsidR="00C162FA" w:rsidRPr="00367DB9">
        <w:rPr>
          <w:rFonts w:ascii="Times New Roman" w:hAnsi="Times New Roman"/>
          <w:sz w:val="28"/>
          <w:szCs w:val="28"/>
        </w:rPr>
        <w:t xml:space="preserve"> </w:t>
      </w:r>
      <w:r w:rsidR="00C162FA">
        <w:rPr>
          <w:rFonts w:ascii="Times New Roman" w:hAnsi="Times New Roman"/>
          <w:sz w:val="28"/>
        </w:rPr>
        <w:t xml:space="preserve">постановлением Администрации муниципального образования «Демидовский район» Смоленской области от 22.07.2015 № 343 «Об утверждении Порядка принятия решений о разработке муниципальных программ Демидовского городского поселения Демидовского района Смоленской области, их формирования и реализации и Порядка проведения оценки эффективности реализации муниципальных программ Демидовского городского поселения   Демидовского района Смоленской области», </w:t>
      </w:r>
      <w:r w:rsidR="00C162FA" w:rsidRPr="00E30EB4">
        <w:rPr>
          <w:rFonts w:ascii="Times New Roman" w:hAnsi="Times New Roman"/>
          <w:sz w:val="28"/>
          <w:szCs w:val="28"/>
        </w:rPr>
        <w:t>Администрация муниципального образования «Демидовский район»</w:t>
      </w:r>
      <w:r w:rsidR="00C162FA">
        <w:rPr>
          <w:rFonts w:ascii="Times New Roman" w:hAnsi="Times New Roman"/>
          <w:sz w:val="28"/>
          <w:szCs w:val="28"/>
        </w:rPr>
        <w:t xml:space="preserve"> Смоленской области</w:t>
      </w:r>
    </w:p>
    <w:p w:rsidR="00C162FA" w:rsidRDefault="00C162FA" w:rsidP="00C162FA">
      <w:pPr>
        <w:tabs>
          <w:tab w:val="left" w:pos="851"/>
        </w:tabs>
        <w:rPr>
          <w:rFonts w:ascii="Times New Roman" w:hAnsi="Times New Roman"/>
          <w:sz w:val="28"/>
          <w:szCs w:val="28"/>
        </w:rPr>
      </w:pPr>
    </w:p>
    <w:p w:rsidR="00C162FA" w:rsidRDefault="00C162FA" w:rsidP="00C162FA">
      <w:pPr>
        <w:widowControl w:val="0"/>
        <w:autoSpaceDE w:val="0"/>
        <w:ind w:right="0" w:firstLine="709"/>
        <w:contextualSpacing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ПОСТАНОВЛЯЕТ:</w:t>
      </w:r>
    </w:p>
    <w:p w:rsidR="00C162FA" w:rsidRDefault="00C162FA" w:rsidP="00C162FA">
      <w:pPr>
        <w:widowControl w:val="0"/>
        <w:autoSpaceDE w:val="0"/>
        <w:ind w:right="0"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C162FA" w:rsidRDefault="00C162FA" w:rsidP="00C162FA">
      <w:pPr>
        <w:widowControl w:val="0"/>
        <w:autoSpaceDE w:val="0"/>
        <w:autoSpaceDN w:val="0"/>
        <w:adjustRightInd w:val="0"/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Утвердить прилагаемую муниципальную программу </w:t>
      </w:r>
      <w:r>
        <w:rPr>
          <w:rFonts w:ascii="Times New Roman" w:hAnsi="Times New Roman"/>
          <w:sz w:val="28"/>
        </w:rPr>
        <w:t>«Формирование современной городской среды»</w:t>
      </w:r>
      <w:r>
        <w:rPr>
          <w:rFonts w:ascii="Times New Roman" w:hAnsi="Times New Roman"/>
          <w:sz w:val="28"/>
          <w:szCs w:val="28"/>
        </w:rPr>
        <w:t>.</w:t>
      </w:r>
    </w:p>
    <w:p w:rsidR="00F1413D" w:rsidRPr="00F1413D" w:rsidRDefault="00C162FA" w:rsidP="00C162FA">
      <w:pPr>
        <w:tabs>
          <w:tab w:val="left" w:pos="4536"/>
        </w:tabs>
        <w:ind w:firstLine="8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2. </w:t>
      </w:r>
      <w:proofErr w:type="gramStart"/>
      <w:r w:rsidR="00F1413D" w:rsidRPr="00F1413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F1413D" w:rsidRPr="00F1413D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муниципального образования «Демидовский район» Смоленской области в </w:t>
      </w:r>
      <w:r w:rsidR="00F1413D" w:rsidRPr="00F1413D">
        <w:rPr>
          <w:rFonts w:ascii="Times New Roman" w:hAnsi="Times New Roman"/>
          <w:sz w:val="28"/>
        </w:rPr>
        <w:t>информационно-телекоммуникационной</w:t>
      </w:r>
      <w:r w:rsidR="00F1413D" w:rsidRPr="00F1413D">
        <w:rPr>
          <w:rFonts w:ascii="Times New Roman" w:hAnsi="Times New Roman"/>
          <w:sz w:val="28"/>
          <w:szCs w:val="28"/>
        </w:rPr>
        <w:t xml:space="preserve"> сети «Интернет».</w:t>
      </w:r>
    </w:p>
    <w:p w:rsidR="00C162FA" w:rsidRDefault="00C162FA" w:rsidP="00C162FA">
      <w:pPr>
        <w:tabs>
          <w:tab w:val="left" w:pos="4536"/>
        </w:tabs>
        <w:ind w:firstLine="851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муниципального образования «Демидовский район» Смоленской области – начальника Отдела </w:t>
      </w:r>
      <w:r w:rsidR="00FF55C2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.</w:t>
      </w:r>
      <w:r w:rsidR="00FF55C2"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 xml:space="preserve">. </w:t>
      </w:r>
      <w:r w:rsidR="00FF55C2">
        <w:rPr>
          <w:rFonts w:ascii="Times New Roman" w:hAnsi="Times New Roman"/>
          <w:sz w:val="28"/>
          <w:szCs w:val="28"/>
        </w:rPr>
        <w:t>Вдовенкову</w:t>
      </w:r>
      <w:r>
        <w:rPr>
          <w:rFonts w:ascii="Times New Roman" w:hAnsi="Times New Roman"/>
          <w:sz w:val="28"/>
          <w:szCs w:val="28"/>
        </w:rPr>
        <w:t>.</w:t>
      </w:r>
    </w:p>
    <w:p w:rsidR="00C162FA" w:rsidRDefault="00C162FA" w:rsidP="00C162FA">
      <w:pPr>
        <w:rPr>
          <w:rFonts w:ascii="Times New Roman" w:hAnsi="Times New Roman"/>
          <w:sz w:val="28"/>
        </w:rPr>
      </w:pPr>
    </w:p>
    <w:p w:rsidR="00C162FA" w:rsidRDefault="00C162FA" w:rsidP="00C162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муниципального образования</w:t>
      </w:r>
    </w:p>
    <w:p w:rsidR="00C162FA" w:rsidRPr="00156185" w:rsidRDefault="00C162FA" w:rsidP="00C162FA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«Демидовский район» Смоленской области</w:t>
      </w:r>
      <w:r>
        <w:rPr>
          <w:rFonts w:ascii="Times New Roman" w:hAnsi="Times New Roman"/>
          <w:sz w:val="28"/>
        </w:rPr>
        <w:tab/>
        <w:t xml:space="preserve">                                   А.Ф. Семенов</w:t>
      </w:r>
    </w:p>
    <w:p w:rsidR="00171E7C" w:rsidRDefault="00171E7C"/>
    <w:sectPr w:rsidR="00171E7C" w:rsidSect="0067295A">
      <w:pgSz w:w="11906" w:h="16838"/>
      <w:pgMar w:top="1134" w:right="567" w:bottom="1134" w:left="1134" w:header="720" w:footer="720" w:gutter="0"/>
      <w:cols w:space="720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162FA"/>
    <w:rsid w:val="00057F6B"/>
    <w:rsid w:val="00171E7C"/>
    <w:rsid w:val="001A5594"/>
    <w:rsid w:val="002969D1"/>
    <w:rsid w:val="00301253"/>
    <w:rsid w:val="00564E23"/>
    <w:rsid w:val="005C6AD3"/>
    <w:rsid w:val="00641A94"/>
    <w:rsid w:val="0067295A"/>
    <w:rsid w:val="00711018"/>
    <w:rsid w:val="007164BA"/>
    <w:rsid w:val="00737224"/>
    <w:rsid w:val="007C3528"/>
    <w:rsid w:val="007F058B"/>
    <w:rsid w:val="00827A1A"/>
    <w:rsid w:val="00965ADB"/>
    <w:rsid w:val="009F2031"/>
    <w:rsid w:val="00B065FB"/>
    <w:rsid w:val="00B538C1"/>
    <w:rsid w:val="00BC57F3"/>
    <w:rsid w:val="00BF2DC6"/>
    <w:rsid w:val="00C162FA"/>
    <w:rsid w:val="00CB0FED"/>
    <w:rsid w:val="00D76FBE"/>
    <w:rsid w:val="00E054E4"/>
    <w:rsid w:val="00E067F0"/>
    <w:rsid w:val="00F1413D"/>
    <w:rsid w:val="00FA55F5"/>
    <w:rsid w:val="00FF5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62FA"/>
    <w:pPr>
      <w:suppressAutoHyphens/>
      <w:spacing w:after="0" w:line="240" w:lineRule="auto"/>
      <w:ind w:right="57"/>
      <w:jc w:val="both"/>
    </w:pPr>
    <w:rPr>
      <w:rFonts w:ascii="Calibri" w:eastAsia="Calibri" w:hAnsi="Calibri" w:cs="Times New Roman"/>
      <w:lang w:eastAsia="zh-CN"/>
    </w:rPr>
  </w:style>
  <w:style w:type="paragraph" w:styleId="1">
    <w:name w:val="heading 1"/>
    <w:basedOn w:val="a"/>
    <w:next w:val="a"/>
    <w:link w:val="10"/>
    <w:qFormat/>
    <w:rsid w:val="00C162FA"/>
    <w:pPr>
      <w:keepNext/>
      <w:numPr>
        <w:numId w:val="1"/>
      </w:numPr>
      <w:ind w:left="0" w:right="0" w:firstLine="0"/>
      <w:jc w:val="center"/>
      <w:outlineLvl w:val="0"/>
    </w:pPr>
    <w:rPr>
      <w:rFonts w:ascii="Times New Roman" w:eastAsia="Times New Roman" w:hAnsi="Times New Roman"/>
      <w:sz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162FA"/>
    <w:rPr>
      <w:rFonts w:ascii="Times New Roman" w:eastAsia="Times New Roman" w:hAnsi="Times New Roman" w:cs="Times New Roman"/>
      <w:sz w:val="36"/>
      <w:szCs w:val="24"/>
      <w:lang w:eastAsia="zh-CN"/>
    </w:rPr>
  </w:style>
  <w:style w:type="character" w:styleId="a3">
    <w:name w:val="Hyperlink"/>
    <w:rsid w:val="00C162FA"/>
    <w:rPr>
      <w:color w:val="000080"/>
      <w:u w:val="single"/>
    </w:rPr>
  </w:style>
  <w:style w:type="paragraph" w:styleId="a4">
    <w:name w:val="Body Text"/>
    <w:basedOn w:val="a"/>
    <w:link w:val="a5"/>
    <w:rsid w:val="00C162FA"/>
    <w:pPr>
      <w:ind w:right="0"/>
      <w:jc w:val="left"/>
    </w:pPr>
    <w:rPr>
      <w:rFonts w:ascii="Times New Roman" w:eastAsia="Times New Roman" w:hAnsi="Times New Roman"/>
      <w:sz w:val="28"/>
      <w:szCs w:val="24"/>
    </w:rPr>
  </w:style>
  <w:style w:type="character" w:customStyle="1" w:styleId="a5">
    <w:name w:val="Основной текст Знак"/>
    <w:basedOn w:val="a0"/>
    <w:link w:val="a4"/>
    <w:rsid w:val="00C162FA"/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C162F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162FA"/>
    <w:rPr>
      <w:rFonts w:ascii="Tahoma" w:eastAsia="Calibri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ulaws.ru/minstroy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2018-10-30T08:52:00Z</cp:lastPrinted>
  <dcterms:created xsi:type="dcterms:W3CDTF">2018-04-09T08:28:00Z</dcterms:created>
  <dcterms:modified xsi:type="dcterms:W3CDTF">2020-01-27T13:03:00Z</dcterms:modified>
</cp:coreProperties>
</file>